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FB" w:rsidRDefault="00CC2CFB" w:rsidP="00CC2CFB">
      <w:pPr>
        <w:pStyle w:val="Title"/>
        <w:jc w:val="center"/>
      </w:pPr>
      <w:r>
        <w:rPr>
          <w:noProof/>
        </w:rPr>
        <w:drawing>
          <wp:inline distT="0" distB="0" distL="0" distR="0">
            <wp:extent cx="1571625" cy="933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93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14C" w:rsidRDefault="0099414C">
      <w:pPr>
        <w:pStyle w:val="Title"/>
      </w:pPr>
      <w:r>
        <w:t>Official Abstract</w:t>
      </w:r>
    </w:p>
    <w:p w:rsidR="009E6A8E" w:rsidRDefault="00CC2CFB" w:rsidP="00137CC5">
      <w:pPr>
        <w:spacing w:after="0" w:line="360" w:lineRule="auto"/>
        <w:rPr>
          <w:rStyle w:val="Emphasis"/>
          <w:u w:val="single"/>
        </w:rPr>
      </w:pPr>
      <w:r w:rsidRPr="008522B9">
        <w:rPr>
          <w:rStyle w:val="Heading1Char"/>
        </w:rPr>
        <w:t>Title of Project:</w:t>
      </w:r>
      <w:r w:rsidRPr="00B5505F">
        <w:rPr>
          <w:rStyle w:val="Emphasis"/>
          <w:sz w:val="28"/>
        </w:rPr>
        <w:t xml:space="preserve"> </w:t>
      </w:r>
      <w:r>
        <w:rPr>
          <w:rStyle w:val="Emphasis"/>
          <w:u w:val="single"/>
        </w:rPr>
        <w:t>____________________________</w:t>
      </w:r>
      <w:r w:rsidR="006B77FF">
        <w:rPr>
          <w:rStyle w:val="Emphasis"/>
          <w:u w:val="single"/>
        </w:rPr>
        <w:t>_____________________</w:t>
      </w:r>
      <w:r>
        <w:rPr>
          <w:rStyle w:val="Emphasis"/>
          <w:u w:val="single"/>
        </w:rPr>
        <w:t>______________</w:t>
      </w:r>
    </w:p>
    <w:p w:rsidR="00963829" w:rsidRDefault="00963829" w:rsidP="00137CC5">
      <w:pPr>
        <w:spacing w:after="0" w:line="360" w:lineRule="auto"/>
        <w:rPr>
          <w:rStyle w:val="Emphasis"/>
          <w:i w:val="0"/>
          <w:sz w:val="28"/>
        </w:rPr>
      </w:pPr>
      <w:r w:rsidRPr="008522B9">
        <w:rPr>
          <w:rStyle w:val="Heading1Char"/>
        </w:rPr>
        <w:t>Category (circle one):</w:t>
      </w:r>
      <w:r w:rsidRPr="00963829">
        <w:rPr>
          <w:rStyle w:val="Emphasis"/>
          <w:b/>
          <w:i w:val="0"/>
          <w:sz w:val="28"/>
        </w:rPr>
        <w:t xml:space="preserve"> </w:t>
      </w:r>
      <w:r>
        <w:rPr>
          <w:rStyle w:val="Emphasis"/>
          <w:b/>
          <w:i w:val="0"/>
          <w:sz w:val="36"/>
        </w:rPr>
        <w:tab/>
      </w:r>
      <w:r w:rsidR="00B4116E">
        <w:rPr>
          <w:rStyle w:val="Emphasis"/>
          <w:i w:val="0"/>
          <w:sz w:val="28"/>
        </w:rPr>
        <w:t>Computer Science</w:t>
      </w:r>
      <w:r w:rsidR="00B4116E">
        <w:rPr>
          <w:rStyle w:val="Emphasis"/>
          <w:i w:val="0"/>
          <w:sz w:val="28"/>
        </w:rPr>
        <w:tab/>
        <w:t xml:space="preserve">  </w:t>
      </w:r>
      <w:r w:rsidR="00B4116E">
        <w:rPr>
          <w:rStyle w:val="Emphasis"/>
          <w:i w:val="0"/>
          <w:sz w:val="28"/>
        </w:rPr>
        <w:tab/>
      </w:r>
      <w:r w:rsidR="00B4116E">
        <w:rPr>
          <w:rStyle w:val="Emphasis"/>
          <w:i w:val="0"/>
          <w:sz w:val="28"/>
        </w:rPr>
        <w:tab/>
        <w:t>E</w:t>
      </w:r>
      <w:r>
        <w:rPr>
          <w:rStyle w:val="Emphasis"/>
          <w:i w:val="0"/>
          <w:sz w:val="28"/>
        </w:rPr>
        <w:t>ng</w:t>
      </w:r>
      <w:r w:rsidR="00B4116E">
        <w:rPr>
          <w:rStyle w:val="Emphasis"/>
          <w:i w:val="0"/>
          <w:sz w:val="28"/>
        </w:rPr>
        <w:t>ineering</w:t>
      </w:r>
      <w:r>
        <w:rPr>
          <w:rStyle w:val="Emphasis"/>
          <w:i w:val="0"/>
          <w:sz w:val="28"/>
        </w:rPr>
        <w:t>: Electrical &amp; Mechanical</w:t>
      </w:r>
    </w:p>
    <w:p w:rsidR="008522B9" w:rsidRDefault="00963829" w:rsidP="008522B9">
      <w:pPr>
        <w:spacing w:after="0" w:line="360" w:lineRule="auto"/>
        <w:rPr>
          <w:rStyle w:val="Emphasis"/>
          <w:i w:val="0"/>
          <w:sz w:val="28"/>
        </w:rPr>
      </w:pPr>
      <w:r>
        <w:rPr>
          <w:rStyle w:val="Emphasis"/>
          <w:i w:val="0"/>
          <w:sz w:val="28"/>
        </w:rPr>
        <w:t>Energy &amp; Transportation</w:t>
      </w:r>
      <w:r>
        <w:rPr>
          <w:rStyle w:val="Emphasis"/>
          <w:i w:val="0"/>
          <w:sz w:val="28"/>
        </w:rPr>
        <w:tab/>
      </w:r>
      <w:r>
        <w:rPr>
          <w:rStyle w:val="Emphasis"/>
          <w:i w:val="0"/>
          <w:sz w:val="28"/>
        </w:rPr>
        <w:tab/>
      </w:r>
      <w:r w:rsidR="00B4116E">
        <w:rPr>
          <w:rStyle w:val="Emphasis"/>
          <w:i w:val="0"/>
          <w:sz w:val="28"/>
        </w:rPr>
        <w:tab/>
      </w:r>
      <w:r w:rsidR="00B4116E">
        <w:rPr>
          <w:rStyle w:val="Emphasis"/>
          <w:i w:val="0"/>
          <w:sz w:val="28"/>
        </w:rPr>
        <w:tab/>
      </w:r>
      <w:r>
        <w:rPr>
          <w:rStyle w:val="Emphasis"/>
          <w:i w:val="0"/>
          <w:sz w:val="28"/>
        </w:rPr>
        <w:t>Medicine &amp; Health</w:t>
      </w:r>
      <w:r w:rsidR="009E6A8E">
        <w:rPr>
          <w:rStyle w:val="Emphasis"/>
          <w:i w:val="0"/>
          <w:sz w:val="28"/>
        </w:rPr>
        <w:tab/>
      </w:r>
      <w:r w:rsidR="009E6A8E">
        <w:rPr>
          <w:rStyle w:val="Emphasis"/>
          <w:i w:val="0"/>
          <w:sz w:val="28"/>
        </w:rPr>
        <w:tab/>
      </w:r>
      <w:r w:rsidR="00B4116E">
        <w:rPr>
          <w:rStyle w:val="Emphasis"/>
          <w:i w:val="0"/>
          <w:sz w:val="28"/>
        </w:rPr>
        <w:tab/>
      </w:r>
      <w:r w:rsidR="00B4116E">
        <w:rPr>
          <w:rStyle w:val="Emphasis"/>
          <w:i w:val="0"/>
          <w:sz w:val="28"/>
        </w:rPr>
        <w:tab/>
      </w:r>
      <w:r w:rsidR="009E6A8E">
        <w:rPr>
          <w:rStyle w:val="Emphasis"/>
          <w:i w:val="0"/>
          <w:sz w:val="28"/>
        </w:rPr>
        <w:t>Architecture</w:t>
      </w:r>
    </w:p>
    <w:p w:rsidR="006B77FF" w:rsidRPr="008522B9" w:rsidRDefault="00963829" w:rsidP="001A1140">
      <w:pPr>
        <w:pStyle w:val="Heading1"/>
        <w:spacing w:before="0"/>
        <w:rPr>
          <w:iCs/>
        </w:rPr>
      </w:pPr>
      <w:r w:rsidRPr="00B5505F">
        <w:t>Abstract: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6"/>
      </w:tblGrid>
      <w:tr w:rsidR="00963829" w:rsidTr="00B4116E">
        <w:trPr>
          <w:trHeight w:val="6936"/>
        </w:trPr>
        <w:tc>
          <w:tcPr>
            <w:tcW w:w="10956" w:type="dxa"/>
          </w:tcPr>
          <w:p w:rsidR="00963829" w:rsidRDefault="00963829" w:rsidP="006B77FF">
            <w:pPr>
              <w:rPr>
                <w:b/>
                <w:sz w:val="36"/>
              </w:rPr>
            </w:pPr>
          </w:p>
        </w:tc>
      </w:tr>
    </w:tbl>
    <w:p w:rsidR="00137CC5" w:rsidRDefault="009E6A8E" w:rsidP="00137CC5">
      <w:pPr>
        <w:spacing w:before="240"/>
        <w:rPr>
          <w:rStyle w:val="Emphasis"/>
        </w:rPr>
      </w:pPr>
      <w:r>
        <w:rPr>
          <w:rStyle w:val="Emphasis"/>
        </w:rPr>
        <w:t>We hereby certify that this abstract properly reflects our own, original work.</w:t>
      </w:r>
    </w:p>
    <w:p w:rsidR="00963829" w:rsidRDefault="00137CC5" w:rsidP="00137CC5">
      <w:pPr>
        <w:jc w:val="right"/>
        <w:rPr>
          <w:rStyle w:val="Emphasis"/>
        </w:rPr>
      </w:pPr>
      <w:r>
        <w:rPr>
          <w:rStyle w:val="Emphasis"/>
        </w:rPr>
        <w:t>Signed: ________________________________</w:t>
      </w:r>
    </w:p>
    <w:p w:rsidR="00137CC5" w:rsidRDefault="00137CC5" w:rsidP="00137CC5">
      <w:pPr>
        <w:jc w:val="right"/>
        <w:rPr>
          <w:rStyle w:val="Emphasis"/>
        </w:rPr>
      </w:pPr>
      <w:r>
        <w:rPr>
          <w:rStyle w:val="Emphasis"/>
        </w:rPr>
        <w:t>________________________________</w:t>
      </w:r>
    </w:p>
    <w:p w:rsidR="00137CC5" w:rsidRDefault="00137CC5" w:rsidP="00137CC5">
      <w:pPr>
        <w:jc w:val="right"/>
        <w:rPr>
          <w:rStyle w:val="Emphasis"/>
        </w:rPr>
      </w:pPr>
      <w:r>
        <w:rPr>
          <w:rStyle w:val="Emphasis"/>
        </w:rPr>
        <w:t>________________________________</w:t>
      </w:r>
    </w:p>
    <w:p w:rsidR="00137CC5" w:rsidRDefault="00137CC5" w:rsidP="00137CC5">
      <w:pPr>
        <w:jc w:val="right"/>
        <w:rPr>
          <w:rStyle w:val="Emphasis"/>
        </w:rPr>
      </w:pPr>
      <w:r>
        <w:rPr>
          <w:rStyle w:val="Emphasis"/>
        </w:rPr>
        <w:t>________________________________</w:t>
      </w:r>
    </w:p>
    <w:p w:rsidR="00B4116E" w:rsidRDefault="00B4116E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br w:type="page"/>
      </w:r>
    </w:p>
    <w:p w:rsidR="007F4608" w:rsidRPr="00137CC5" w:rsidRDefault="007F4608" w:rsidP="007F4608">
      <w:pPr>
        <w:rPr>
          <w:rStyle w:val="Emphasis"/>
        </w:rPr>
      </w:pPr>
      <w:r>
        <w:rPr>
          <w:rStyle w:val="Emphasis"/>
          <w:b/>
          <w:i w:val="0"/>
        </w:rPr>
        <w:lastRenderedPageBreak/>
        <w:t>DESCRIPTION OF CATEGORIES</w:t>
      </w:r>
      <w:r w:rsidRPr="009E6A8E">
        <w:rPr>
          <w:rStyle w:val="Emphasis"/>
          <w:b/>
          <w:i w:val="0"/>
        </w:rPr>
        <w:t>:</w:t>
      </w:r>
    </w:p>
    <w:p w:rsidR="007F4608" w:rsidRDefault="007F4608" w:rsidP="007F4608">
      <w:pPr>
        <w:rPr>
          <w:rStyle w:val="Emphasis"/>
          <w:i w:val="0"/>
        </w:rPr>
      </w:pPr>
      <w:r>
        <w:rPr>
          <w:rStyle w:val="Emphasis"/>
          <w:i w:val="0"/>
        </w:rPr>
        <w:t xml:space="preserve">The category of </w:t>
      </w:r>
      <w:r w:rsidRPr="007F4608">
        <w:rPr>
          <w:rStyle w:val="Emphasis"/>
          <w:b/>
          <w:i w:val="0"/>
        </w:rPr>
        <w:t>Computer Science</w:t>
      </w:r>
      <w:r>
        <w:rPr>
          <w:rStyle w:val="Emphasis"/>
          <w:i w:val="0"/>
        </w:rPr>
        <w:t xml:space="preserve"> includes any inventions that complete their purpose solely as a </w:t>
      </w:r>
      <w:r w:rsidR="00226A44">
        <w:rPr>
          <w:rStyle w:val="Emphasis"/>
          <w:i w:val="0"/>
        </w:rPr>
        <w:t>digital product. This includes a</w:t>
      </w:r>
      <w:r>
        <w:rPr>
          <w:rStyle w:val="Emphasis"/>
          <w:i w:val="0"/>
        </w:rPr>
        <w:t xml:space="preserve">pps, </w:t>
      </w:r>
      <w:r w:rsidR="00226A44">
        <w:rPr>
          <w:rStyle w:val="Emphasis"/>
          <w:i w:val="0"/>
        </w:rPr>
        <w:t>v</w:t>
      </w:r>
      <w:r>
        <w:rPr>
          <w:rStyle w:val="Emphasis"/>
          <w:i w:val="0"/>
        </w:rPr>
        <w:t xml:space="preserve">ideo </w:t>
      </w:r>
      <w:r w:rsidR="00226A44">
        <w:rPr>
          <w:rStyle w:val="Emphasis"/>
          <w:i w:val="0"/>
        </w:rPr>
        <w:t>g</w:t>
      </w:r>
      <w:r>
        <w:rPr>
          <w:rStyle w:val="Emphasis"/>
          <w:i w:val="0"/>
        </w:rPr>
        <w:t xml:space="preserve">ames, </w:t>
      </w:r>
      <w:r w:rsidR="00226A44">
        <w:rPr>
          <w:rStyle w:val="Emphasis"/>
          <w:i w:val="0"/>
        </w:rPr>
        <w:t>d</w:t>
      </w:r>
      <w:r>
        <w:rPr>
          <w:rStyle w:val="Emphasis"/>
          <w:i w:val="0"/>
        </w:rPr>
        <w:t xml:space="preserve">igital </w:t>
      </w:r>
      <w:r w:rsidR="00226A44">
        <w:rPr>
          <w:rStyle w:val="Emphasis"/>
          <w:i w:val="0"/>
        </w:rPr>
        <w:t>animation, and computer p</w:t>
      </w:r>
      <w:r>
        <w:rPr>
          <w:rStyle w:val="Emphasis"/>
          <w:i w:val="0"/>
        </w:rPr>
        <w:t>rograms.</w:t>
      </w:r>
    </w:p>
    <w:p w:rsidR="007F4608" w:rsidRDefault="007F4608" w:rsidP="007F4608">
      <w:pPr>
        <w:rPr>
          <w:rStyle w:val="Emphasis"/>
          <w:i w:val="0"/>
        </w:rPr>
      </w:pPr>
      <w:r>
        <w:rPr>
          <w:rStyle w:val="Emphasis"/>
          <w:i w:val="0"/>
        </w:rPr>
        <w:t xml:space="preserve">The category of </w:t>
      </w:r>
      <w:r w:rsidRPr="007F4608">
        <w:rPr>
          <w:rStyle w:val="Emphasis"/>
          <w:b/>
          <w:i w:val="0"/>
        </w:rPr>
        <w:t>Eng</w:t>
      </w:r>
      <w:r w:rsidR="00B4116E">
        <w:rPr>
          <w:rStyle w:val="Emphasis"/>
          <w:b/>
          <w:i w:val="0"/>
        </w:rPr>
        <w:t>ineering</w:t>
      </w:r>
      <w:r w:rsidRPr="007F4608">
        <w:rPr>
          <w:rStyle w:val="Emphasis"/>
          <w:b/>
          <w:i w:val="0"/>
        </w:rPr>
        <w:t>: Electrical &amp; Mechanical</w:t>
      </w:r>
      <w:r>
        <w:rPr>
          <w:rStyle w:val="Emphasis"/>
          <w:b/>
          <w:i w:val="0"/>
        </w:rPr>
        <w:t xml:space="preserve"> </w:t>
      </w:r>
      <w:r>
        <w:rPr>
          <w:rStyle w:val="Emphasis"/>
          <w:i w:val="0"/>
        </w:rPr>
        <w:t>includes any inventions that c</w:t>
      </w:r>
      <w:r w:rsidR="00B4116E">
        <w:rPr>
          <w:rStyle w:val="Emphasis"/>
          <w:i w:val="0"/>
        </w:rPr>
        <w:t>omplete their purpose through the use</w:t>
      </w:r>
      <w:r>
        <w:rPr>
          <w:rStyle w:val="Emphasis"/>
          <w:i w:val="0"/>
        </w:rPr>
        <w:t xml:space="preserve"> of electricity and</w:t>
      </w:r>
      <w:r w:rsidR="00B4116E">
        <w:rPr>
          <w:rStyle w:val="Emphasis"/>
          <w:i w:val="0"/>
        </w:rPr>
        <w:t>/or</w:t>
      </w:r>
      <w:r>
        <w:rPr>
          <w:rStyle w:val="Emphasis"/>
          <w:i w:val="0"/>
        </w:rPr>
        <w:t xml:space="preserve"> </w:t>
      </w:r>
      <w:r w:rsidR="00B4116E">
        <w:rPr>
          <w:rStyle w:val="Emphasis"/>
          <w:i w:val="0"/>
        </w:rPr>
        <w:t>physics and movement.</w:t>
      </w:r>
      <w:r>
        <w:rPr>
          <w:rStyle w:val="Emphasis"/>
          <w:i w:val="0"/>
        </w:rPr>
        <w:t xml:space="preserve"> This includes </w:t>
      </w:r>
      <w:r w:rsidR="00AF4E22">
        <w:rPr>
          <w:rStyle w:val="Emphasis"/>
          <w:i w:val="0"/>
        </w:rPr>
        <w:t>Raspberry Pi, Arduino,</w:t>
      </w:r>
      <w:r>
        <w:rPr>
          <w:rStyle w:val="Emphasis"/>
          <w:i w:val="0"/>
        </w:rPr>
        <w:t xml:space="preserve"> other Robotics technologies</w:t>
      </w:r>
      <w:r w:rsidR="00AF4E22">
        <w:rPr>
          <w:rStyle w:val="Emphasis"/>
          <w:i w:val="0"/>
        </w:rPr>
        <w:t>, and historical inventions such as the light bulb</w:t>
      </w:r>
      <w:r w:rsidR="00B4116E">
        <w:rPr>
          <w:rStyle w:val="Emphasis"/>
          <w:i w:val="0"/>
        </w:rPr>
        <w:t>, pulley,</w:t>
      </w:r>
      <w:r w:rsidR="00AF4E22">
        <w:rPr>
          <w:rStyle w:val="Emphasis"/>
          <w:i w:val="0"/>
        </w:rPr>
        <w:t xml:space="preserve"> and the trebuchet.</w:t>
      </w:r>
    </w:p>
    <w:p w:rsidR="00AF4E22" w:rsidRDefault="00AF4E22" w:rsidP="007F4608">
      <w:pPr>
        <w:rPr>
          <w:rStyle w:val="Emphasis"/>
          <w:i w:val="0"/>
        </w:rPr>
      </w:pPr>
      <w:r>
        <w:rPr>
          <w:rStyle w:val="Emphasis"/>
          <w:i w:val="0"/>
        </w:rPr>
        <w:t xml:space="preserve">The category of </w:t>
      </w:r>
      <w:r w:rsidRPr="00AF4E22">
        <w:rPr>
          <w:rStyle w:val="Emphasis"/>
          <w:b/>
          <w:i w:val="0"/>
        </w:rPr>
        <w:t>Energy &amp; Transportation</w:t>
      </w:r>
      <w:r w:rsidR="004017F6">
        <w:rPr>
          <w:rStyle w:val="Emphasis"/>
          <w:b/>
          <w:i w:val="0"/>
        </w:rPr>
        <w:t xml:space="preserve"> </w:t>
      </w:r>
      <w:r w:rsidR="004017F6">
        <w:rPr>
          <w:rStyle w:val="Emphasis"/>
          <w:i w:val="0"/>
        </w:rPr>
        <w:t>includes any inventions that complete their purpose using or providing energy efficiency. This includes Maglev trains, solar panels, thermal energy experiments, and other historical modes of transportation or energy production.</w:t>
      </w:r>
    </w:p>
    <w:p w:rsidR="004017F6" w:rsidRDefault="004017F6" w:rsidP="007F4608">
      <w:pPr>
        <w:rPr>
          <w:rStyle w:val="Emphasis"/>
          <w:i w:val="0"/>
        </w:rPr>
      </w:pPr>
      <w:r>
        <w:rPr>
          <w:rStyle w:val="Emphasis"/>
          <w:i w:val="0"/>
        </w:rPr>
        <w:t xml:space="preserve">The category of </w:t>
      </w:r>
      <w:r w:rsidRPr="004017F6">
        <w:rPr>
          <w:rStyle w:val="Emphasis"/>
          <w:b/>
          <w:i w:val="0"/>
        </w:rPr>
        <w:t>Medicine and Health</w:t>
      </w:r>
      <w:r>
        <w:rPr>
          <w:rStyle w:val="Emphasis"/>
          <w:i w:val="0"/>
        </w:rPr>
        <w:t xml:space="preserve"> includes any inventions that complete the purpose of improving the health and welfare of a population. This includes historical discoveries in medicine and health </w:t>
      </w:r>
      <w:r w:rsidR="00226A44">
        <w:rPr>
          <w:rStyle w:val="Emphasis"/>
          <w:i w:val="0"/>
        </w:rPr>
        <w:t xml:space="preserve">such as vaccines, </w:t>
      </w:r>
      <w:r>
        <w:rPr>
          <w:rStyle w:val="Emphasis"/>
          <w:i w:val="0"/>
        </w:rPr>
        <w:t xml:space="preserve">as well as any future ideas to </w:t>
      </w:r>
      <w:r w:rsidR="00B4116E">
        <w:rPr>
          <w:rStyle w:val="Emphasis"/>
          <w:i w:val="0"/>
        </w:rPr>
        <w:t>enhance</w:t>
      </w:r>
      <w:r>
        <w:rPr>
          <w:rStyle w:val="Emphasis"/>
          <w:i w:val="0"/>
        </w:rPr>
        <w:t xml:space="preserve"> sanitation and healthcare.</w:t>
      </w:r>
    </w:p>
    <w:p w:rsidR="004017F6" w:rsidRPr="004017F6" w:rsidRDefault="004017F6" w:rsidP="007F4608">
      <w:pPr>
        <w:rPr>
          <w:rStyle w:val="Emphasis"/>
          <w:i w:val="0"/>
        </w:rPr>
      </w:pPr>
      <w:r>
        <w:rPr>
          <w:rStyle w:val="Emphasis"/>
          <w:i w:val="0"/>
        </w:rPr>
        <w:t xml:space="preserve">The category of </w:t>
      </w:r>
      <w:r w:rsidRPr="004017F6">
        <w:rPr>
          <w:rStyle w:val="Emphasis"/>
          <w:b/>
          <w:i w:val="0"/>
        </w:rPr>
        <w:t>Architecture</w:t>
      </w:r>
      <w:r>
        <w:rPr>
          <w:rStyle w:val="Emphasis"/>
          <w:i w:val="0"/>
        </w:rPr>
        <w:t xml:space="preserve"> includes any</w:t>
      </w:r>
      <w:r w:rsidR="00AE1A26">
        <w:rPr>
          <w:rStyle w:val="Emphasis"/>
          <w:i w:val="0"/>
        </w:rPr>
        <w:t xml:space="preserve"> </w:t>
      </w:r>
      <w:r w:rsidR="00226A44">
        <w:rPr>
          <w:rStyle w:val="Emphasis"/>
          <w:i w:val="0"/>
        </w:rPr>
        <w:t>model</w:t>
      </w:r>
      <w:r>
        <w:rPr>
          <w:rStyle w:val="Emphasis"/>
          <w:i w:val="0"/>
        </w:rPr>
        <w:t xml:space="preserve"> structures completed for the purposes of art and </w:t>
      </w:r>
      <w:r w:rsidR="00226A44">
        <w:rPr>
          <w:rStyle w:val="Emphasis"/>
          <w:i w:val="0"/>
        </w:rPr>
        <w:t>usefulness</w:t>
      </w:r>
      <w:r>
        <w:rPr>
          <w:rStyle w:val="Emphasis"/>
          <w:i w:val="0"/>
        </w:rPr>
        <w:t xml:space="preserve">. </w:t>
      </w:r>
      <w:r w:rsidR="00AE1A26">
        <w:rPr>
          <w:rStyle w:val="Emphasis"/>
          <w:i w:val="0"/>
        </w:rPr>
        <w:t>Inventions can include reproductions of famous architecture or futuristic designs.</w:t>
      </w:r>
    </w:p>
    <w:p w:rsidR="007F4608" w:rsidRPr="004D7AD9" w:rsidRDefault="004D7AD9" w:rsidP="00137CC5">
      <w:pPr>
        <w:rPr>
          <w:rStyle w:val="Emphasis"/>
        </w:rPr>
      </w:pPr>
      <w:r w:rsidRPr="004D7AD9">
        <w:rPr>
          <w:rStyle w:val="Emphasis"/>
        </w:rPr>
        <w:t xml:space="preserve">If you have an idea, but are not sure which category you belong in, please consult </w:t>
      </w:r>
      <w:r w:rsidR="00912B07">
        <w:rPr>
          <w:rStyle w:val="Emphasis"/>
        </w:rPr>
        <w:t>the Youth Services Librarian</w:t>
      </w:r>
      <w:bookmarkStart w:id="0" w:name="_GoBack"/>
      <w:bookmarkEnd w:id="0"/>
      <w:r w:rsidRPr="004D7AD9">
        <w:rPr>
          <w:rStyle w:val="Emphasis"/>
        </w:rPr>
        <w:t xml:space="preserve"> at </w:t>
      </w:r>
      <w:hyperlink r:id="rId8" w:history="1">
        <w:r w:rsidRPr="004D7AD9">
          <w:rPr>
            <w:rStyle w:val="Hyperlink"/>
          </w:rPr>
          <w:t>kids@allendale.bccls.org</w:t>
        </w:r>
      </w:hyperlink>
      <w:r w:rsidRPr="004D7AD9">
        <w:rPr>
          <w:rStyle w:val="Emphasis"/>
        </w:rPr>
        <w:t xml:space="preserve"> or 201-327-4338x221.</w:t>
      </w:r>
    </w:p>
    <w:p w:rsidR="009E6A8E" w:rsidRPr="00137CC5" w:rsidRDefault="009E6A8E" w:rsidP="00137CC5">
      <w:pPr>
        <w:rPr>
          <w:rStyle w:val="Emphasis"/>
        </w:rPr>
      </w:pPr>
      <w:r w:rsidRPr="009E6A8E">
        <w:rPr>
          <w:rStyle w:val="Emphasis"/>
          <w:b/>
          <w:i w:val="0"/>
        </w:rPr>
        <w:t>COMPLETING THE ABSTRACT:</w:t>
      </w:r>
    </w:p>
    <w:p w:rsidR="009E6A8E" w:rsidRDefault="009E6A8E" w:rsidP="009E6A8E">
      <w:pPr>
        <w:rPr>
          <w:rStyle w:val="Emphasis"/>
          <w:i w:val="0"/>
        </w:rPr>
      </w:pPr>
      <w:r w:rsidRPr="009E6A8E">
        <w:rPr>
          <w:rStyle w:val="Emphasis"/>
          <w:i w:val="0"/>
        </w:rPr>
        <w:t>Abstracts are limited to a maximum 250 words and must fit within the predefined area. The abstract should include the following:</w:t>
      </w:r>
    </w:p>
    <w:p w:rsidR="00685A29" w:rsidRDefault="009E6A8E" w:rsidP="00685A29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685A29">
        <w:rPr>
          <w:rStyle w:val="Emphasis"/>
          <w:i w:val="0"/>
        </w:rPr>
        <w:t>purpose of the experiment</w:t>
      </w:r>
    </w:p>
    <w:p w:rsidR="00685A29" w:rsidRDefault="009E6A8E" w:rsidP="00685A29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685A29">
        <w:rPr>
          <w:rStyle w:val="Emphasis"/>
          <w:i w:val="0"/>
        </w:rPr>
        <w:t>procedure</w:t>
      </w:r>
    </w:p>
    <w:p w:rsidR="00685A29" w:rsidRDefault="009E6A8E" w:rsidP="00685A29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685A29">
        <w:rPr>
          <w:rStyle w:val="Emphasis"/>
          <w:i w:val="0"/>
        </w:rPr>
        <w:t>data</w:t>
      </w:r>
    </w:p>
    <w:p w:rsidR="009E6A8E" w:rsidRPr="00685A29" w:rsidRDefault="009E6A8E" w:rsidP="00685A29">
      <w:pPr>
        <w:pStyle w:val="ListParagraph"/>
        <w:numPr>
          <w:ilvl w:val="0"/>
          <w:numId w:val="1"/>
        </w:numPr>
        <w:rPr>
          <w:rStyle w:val="Emphasis"/>
          <w:i w:val="0"/>
        </w:rPr>
      </w:pPr>
      <w:r w:rsidRPr="00685A29">
        <w:rPr>
          <w:rStyle w:val="Emphasis"/>
          <w:i w:val="0"/>
        </w:rPr>
        <w:t>conclusions</w:t>
      </w:r>
    </w:p>
    <w:p w:rsidR="00685A29" w:rsidRDefault="009E6A8E" w:rsidP="009E6A8E">
      <w:pPr>
        <w:rPr>
          <w:rStyle w:val="Emphasis"/>
          <w:i w:val="0"/>
        </w:rPr>
      </w:pPr>
      <w:r w:rsidRPr="009E6A8E">
        <w:rPr>
          <w:rStyle w:val="Emphasis"/>
          <w:i w:val="0"/>
        </w:rPr>
        <w:t>It may also include any possible research applications. An abstract must not include the following:</w:t>
      </w:r>
    </w:p>
    <w:p w:rsidR="009E6A8E" w:rsidRPr="00685A29" w:rsidRDefault="009E6A8E" w:rsidP="00685A29">
      <w:pPr>
        <w:pStyle w:val="ListParagraph"/>
        <w:numPr>
          <w:ilvl w:val="0"/>
          <w:numId w:val="2"/>
        </w:numPr>
        <w:rPr>
          <w:rStyle w:val="Emphasis"/>
          <w:i w:val="0"/>
        </w:rPr>
      </w:pPr>
      <w:r w:rsidRPr="00685A29">
        <w:rPr>
          <w:rStyle w:val="Emphasis"/>
          <w:i w:val="0"/>
        </w:rPr>
        <w:t>acknowledgments (including naming the research institution and/or mentor with which you were working), or self-promotions and external endorsements</w:t>
      </w:r>
    </w:p>
    <w:p w:rsidR="009E6A8E" w:rsidRDefault="009E6A8E" w:rsidP="009E6A8E">
      <w:pPr>
        <w:rPr>
          <w:rStyle w:val="Emphasis"/>
          <w:i w:val="0"/>
        </w:rPr>
      </w:pPr>
      <w:r w:rsidRPr="009E6A8E">
        <w:rPr>
          <w:rStyle w:val="Emphasis"/>
          <w:i w:val="0"/>
        </w:rPr>
        <w:t>Please submit</w:t>
      </w:r>
      <w:r w:rsidR="00480890">
        <w:rPr>
          <w:rStyle w:val="Emphasis"/>
          <w:i w:val="0"/>
        </w:rPr>
        <w:t xml:space="preserve"> your completed abstract</w:t>
      </w:r>
      <w:r w:rsidRPr="009E6A8E">
        <w:rPr>
          <w:rStyle w:val="Emphasis"/>
          <w:i w:val="0"/>
        </w:rPr>
        <w:t xml:space="preserve"> to Lee Memorial Library within </w:t>
      </w:r>
      <w:r w:rsidRPr="009E6A8E">
        <w:rPr>
          <w:rStyle w:val="Emphasis"/>
          <w:b/>
          <w:i w:val="0"/>
        </w:rPr>
        <w:t>seven (7) days</w:t>
      </w:r>
      <w:r w:rsidRPr="009E6A8E">
        <w:rPr>
          <w:rStyle w:val="Emphasis"/>
          <w:i w:val="0"/>
        </w:rPr>
        <w:t xml:space="preserve"> of registration. You may drop off or mail to</w:t>
      </w:r>
      <w:r>
        <w:rPr>
          <w:rStyle w:val="Emphasis"/>
          <w:i w:val="0"/>
        </w:rPr>
        <w:t>:</w:t>
      </w:r>
    </w:p>
    <w:p w:rsidR="009E6A8E" w:rsidRPr="009E6A8E" w:rsidRDefault="009E6A8E" w:rsidP="009E6A8E">
      <w:pPr>
        <w:jc w:val="center"/>
        <w:rPr>
          <w:rStyle w:val="Emphasis"/>
          <w:i w:val="0"/>
        </w:rPr>
      </w:pPr>
      <w:r w:rsidRPr="009E6A8E">
        <w:rPr>
          <w:rStyle w:val="Emphasis"/>
          <w:i w:val="0"/>
        </w:rPr>
        <w:t>Lee Memorial Library</w:t>
      </w:r>
      <w:r w:rsidRPr="009E6A8E">
        <w:rPr>
          <w:rStyle w:val="Emphasis"/>
          <w:i w:val="0"/>
        </w:rPr>
        <w:br/>
        <w:t>500 W Crescent Ave</w:t>
      </w:r>
      <w:r w:rsidRPr="009E6A8E">
        <w:rPr>
          <w:rStyle w:val="Emphasis"/>
          <w:i w:val="0"/>
        </w:rPr>
        <w:br/>
        <w:t>Allendale, NJ  07401</w:t>
      </w:r>
    </w:p>
    <w:p w:rsidR="009E6A8E" w:rsidRPr="009E6A8E" w:rsidRDefault="009E6A8E" w:rsidP="006B77FF">
      <w:pPr>
        <w:rPr>
          <w:rStyle w:val="Emphasis"/>
        </w:rPr>
      </w:pPr>
    </w:p>
    <w:sectPr w:rsidR="009E6A8E" w:rsidRPr="009E6A8E" w:rsidSect="00B41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E5"/>
    <w:multiLevelType w:val="hybridMultilevel"/>
    <w:tmpl w:val="7A88198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09B3317"/>
    <w:multiLevelType w:val="hybridMultilevel"/>
    <w:tmpl w:val="A40A7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9E5"/>
    <w:multiLevelType w:val="hybridMultilevel"/>
    <w:tmpl w:val="B380A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4C"/>
    <w:rsid w:val="00137CC5"/>
    <w:rsid w:val="001A1140"/>
    <w:rsid w:val="00226A44"/>
    <w:rsid w:val="002E33A4"/>
    <w:rsid w:val="003D5A99"/>
    <w:rsid w:val="004017F6"/>
    <w:rsid w:val="00480890"/>
    <w:rsid w:val="004D7AD9"/>
    <w:rsid w:val="00633BC2"/>
    <w:rsid w:val="00685A29"/>
    <w:rsid w:val="006B77FF"/>
    <w:rsid w:val="007F4608"/>
    <w:rsid w:val="008522B9"/>
    <w:rsid w:val="008656FB"/>
    <w:rsid w:val="00912B07"/>
    <w:rsid w:val="00963829"/>
    <w:rsid w:val="0099414C"/>
    <w:rsid w:val="009E6A8E"/>
    <w:rsid w:val="00AE1A26"/>
    <w:rsid w:val="00AF4E22"/>
    <w:rsid w:val="00B4116E"/>
    <w:rsid w:val="00B5505F"/>
    <w:rsid w:val="00C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4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941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2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5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4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1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941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2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5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@allendale.bccl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6F8C-5D69-4BDD-BBF6-F643969D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Allendale Circulation</dc:creator>
  <cp:lastModifiedBy>Allendale Circulation</cp:lastModifiedBy>
  <cp:revision>3</cp:revision>
  <cp:lastPrinted>2015-11-25T15:36:00Z</cp:lastPrinted>
  <dcterms:created xsi:type="dcterms:W3CDTF">2015-01-26T20:54:00Z</dcterms:created>
  <dcterms:modified xsi:type="dcterms:W3CDTF">2015-11-25T15:42:00Z</dcterms:modified>
</cp:coreProperties>
</file>